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6E" w:rsidRPr="00DF18D6" w:rsidRDefault="00616979" w:rsidP="005C376E">
      <w:pPr>
        <w:pStyle w:val="a4"/>
        <w:shd w:val="clear" w:color="auto" w:fill="FFFFFF"/>
        <w:spacing w:before="0" w:after="0"/>
        <w:jc w:val="both"/>
        <w:rPr>
          <w:b/>
          <w:szCs w:val="28"/>
        </w:rPr>
      </w:pPr>
      <w:r>
        <w:rPr>
          <w:b/>
          <w:szCs w:val="28"/>
        </w:rPr>
        <w:t xml:space="preserve">Таблица  </w:t>
      </w:r>
      <w:r w:rsidR="005C376E" w:rsidRPr="00DF18D6">
        <w:rPr>
          <w:szCs w:val="28"/>
        </w:rPr>
        <w:t xml:space="preserve"> </w:t>
      </w:r>
      <w:r w:rsidR="005C376E" w:rsidRPr="00DF18D6">
        <w:rPr>
          <w:b/>
          <w:szCs w:val="28"/>
        </w:rPr>
        <w:t>Реестр  действующих ПЦПИ</w:t>
      </w:r>
    </w:p>
    <w:p w:rsidR="005C376E" w:rsidRPr="00DF18D6" w:rsidRDefault="005C376E" w:rsidP="005C376E">
      <w:pPr>
        <w:pStyle w:val="a4"/>
        <w:shd w:val="clear" w:color="auto" w:fill="FFFFFF"/>
        <w:spacing w:before="0" w:after="0"/>
        <w:jc w:val="both"/>
        <w:rPr>
          <w:sz w:val="16"/>
          <w:szCs w:val="28"/>
        </w:rPr>
      </w:pPr>
    </w:p>
    <w:tbl>
      <w:tblPr>
        <w:tblW w:w="95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"/>
        <w:gridCol w:w="1440"/>
        <w:gridCol w:w="1785"/>
        <w:gridCol w:w="990"/>
        <w:gridCol w:w="1725"/>
        <w:gridCol w:w="1440"/>
        <w:gridCol w:w="1695"/>
      </w:tblGrid>
      <w:tr w:rsidR="005C376E" w:rsidRPr="00DF18D6" w:rsidTr="002B6B7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rPr>
                <w:szCs w:val="28"/>
              </w:rPr>
            </w:pPr>
            <w:r w:rsidRPr="00DF18D6">
              <w:rPr>
                <w:szCs w:val="28"/>
              </w:rPr>
              <w:t>№</w:t>
            </w:r>
          </w:p>
          <w:p w:rsidR="005C376E" w:rsidRPr="00DF18D6" w:rsidRDefault="005C376E" w:rsidP="002B6B78">
            <w:pPr>
              <w:ind w:left="-53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</w:rPr>
              <w:t>п\</w:t>
            </w:r>
            <w:proofErr w:type="gramStart"/>
            <w:r w:rsidRPr="00DF18D6">
              <w:rPr>
                <w:szCs w:val="28"/>
              </w:rPr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Адрес,</w:t>
            </w:r>
          </w:p>
          <w:p w:rsidR="005C376E" w:rsidRPr="00DF18D6" w:rsidRDefault="005C376E" w:rsidP="002B6B78">
            <w:pPr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телефон, факс библиотеки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Наименование библиотеки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</w:rPr>
            </w:pPr>
            <w:r w:rsidRPr="00DF18D6">
              <w:rPr>
                <w:szCs w:val="28"/>
                <w:shd w:val="clear" w:color="auto" w:fill="FFFFFF"/>
              </w:rPr>
              <w:t>Дата открытия отдела</w:t>
            </w:r>
          </w:p>
          <w:p w:rsidR="005C376E" w:rsidRPr="00DF18D6" w:rsidRDefault="005C376E" w:rsidP="002B6B78">
            <w:pPr>
              <w:shd w:val="clear" w:color="auto" w:fill="FFFFFF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Справочно-правовые системы и  фирмы поставщики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Режим работы отдела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 xml:space="preserve"> </w:t>
            </w:r>
            <w:proofErr w:type="gramStart"/>
            <w:r w:rsidRPr="00DF18D6">
              <w:rPr>
                <w:szCs w:val="28"/>
                <w:shd w:val="clear" w:color="auto" w:fill="FFFFFF"/>
              </w:rPr>
              <w:t xml:space="preserve">Сотрудники (ФИО, должность, </w:t>
            </w:r>
            <w:proofErr w:type="gramEnd"/>
          </w:p>
          <w:p w:rsidR="005C376E" w:rsidRPr="00DF18D6" w:rsidRDefault="005C376E" w:rsidP="002B6B78">
            <w:pPr>
              <w:widowControl w:val="0"/>
              <w:jc w:val="both"/>
              <w:rPr>
                <w:szCs w:val="28"/>
              </w:rPr>
            </w:pPr>
            <w:proofErr w:type="gramStart"/>
            <w:r w:rsidRPr="00DF18D6">
              <w:rPr>
                <w:szCs w:val="28"/>
                <w:shd w:val="clear" w:color="auto" w:fill="FFFFFF"/>
              </w:rPr>
              <w:t>е</w:t>
            </w:r>
            <w:proofErr w:type="gramEnd"/>
            <w:r w:rsidRPr="00DF18D6">
              <w:rPr>
                <w:szCs w:val="28"/>
                <w:shd w:val="clear" w:color="auto" w:fill="FFFFFF"/>
              </w:rPr>
              <w:t>-</w:t>
            </w:r>
            <w:r w:rsidRPr="00DF18D6">
              <w:rPr>
                <w:szCs w:val="28"/>
                <w:shd w:val="clear" w:color="auto" w:fill="FFFFFF"/>
                <w:lang w:val="en-US"/>
              </w:rPr>
              <w:t>mail</w:t>
            </w:r>
            <w:r w:rsidRPr="00DF18D6">
              <w:rPr>
                <w:szCs w:val="28"/>
                <w:shd w:val="clear" w:color="auto" w:fill="FFFFFF"/>
              </w:rPr>
              <w:t xml:space="preserve">, 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скайп</w:t>
            </w:r>
            <w:proofErr w:type="spellEnd"/>
            <w:r w:rsidRPr="00DF18D6">
              <w:rPr>
                <w:szCs w:val="28"/>
                <w:shd w:val="clear" w:color="auto" w:fill="FFFFFF"/>
              </w:rPr>
              <w:t>)</w:t>
            </w:r>
          </w:p>
          <w:p w:rsidR="005C376E" w:rsidRPr="00DF18D6" w:rsidRDefault="005C376E" w:rsidP="002B6B78">
            <w:pPr>
              <w:widowControl w:val="0"/>
              <w:jc w:val="both"/>
              <w:rPr>
                <w:szCs w:val="28"/>
              </w:rPr>
            </w:pPr>
          </w:p>
        </w:tc>
      </w:tr>
      <w:tr w:rsidR="005C376E" w:rsidRPr="00DF18D6" w:rsidTr="002B6B7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rPr>
                <w:szCs w:val="28"/>
              </w:rPr>
            </w:pPr>
            <w:r w:rsidRPr="00DF18D6">
              <w:rPr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center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7</w:t>
            </w:r>
          </w:p>
        </w:tc>
      </w:tr>
      <w:tr w:rsidR="00616979" w:rsidRPr="00616979" w:rsidTr="002B6B7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652120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Кемеровская область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proofErr w:type="spellStart"/>
            <w:r w:rsidRPr="00DF18D6">
              <w:rPr>
                <w:szCs w:val="28"/>
                <w:shd w:val="clear" w:color="auto" w:fill="FFFFFF"/>
              </w:rPr>
              <w:t>пгт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. 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Ижморский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ул</w:t>
            </w:r>
            <w:proofErr w:type="gramStart"/>
            <w:r w:rsidRPr="00DF18D6">
              <w:rPr>
                <w:szCs w:val="28"/>
                <w:shd w:val="clear" w:color="auto" w:fill="FFFFFF"/>
              </w:rPr>
              <w:t>.Л</w:t>
            </w:r>
            <w:proofErr w:type="gramEnd"/>
            <w:r w:rsidRPr="00DF18D6">
              <w:rPr>
                <w:szCs w:val="28"/>
                <w:shd w:val="clear" w:color="auto" w:fill="FFFFFF"/>
              </w:rPr>
              <w:t>енинская</w:t>
            </w:r>
            <w:proofErr w:type="spellEnd"/>
            <w:r w:rsidRPr="00DF18D6">
              <w:rPr>
                <w:szCs w:val="28"/>
                <w:shd w:val="clear" w:color="auto" w:fill="FFFFFF"/>
              </w:rPr>
              <w:t>, 82</w:t>
            </w:r>
          </w:p>
          <w:p w:rsidR="00616979" w:rsidRPr="00DF18D6" w:rsidRDefault="00616979" w:rsidP="00FB52B1">
            <w:pPr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тел. 8(384-59) 2-15-30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Муниципальное учреждение культуры «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Ижморская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централизованная библиотечная система»</w:t>
            </w:r>
          </w:p>
          <w:p w:rsidR="00616979" w:rsidRPr="00DF18D6" w:rsidRDefault="00616979" w:rsidP="00FB52B1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proofErr w:type="spellStart"/>
            <w:r w:rsidRPr="00DF18D6">
              <w:rPr>
                <w:szCs w:val="28"/>
                <w:shd w:val="clear" w:color="auto" w:fill="FFFFFF"/>
              </w:rPr>
              <w:t>Ижморская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центральная библиотека им. 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М.С.Прудникова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26.05. 2007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A53EB2" w:rsidP="00FB52B1">
            <w:pPr>
              <w:shd w:val="clear" w:color="auto" w:fill="FFFFFF"/>
              <w:textAlignment w:val="baseline"/>
              <w:rPr>
                <w:szCs w:val="28"/>
              </w:rPr>
            </w:pPr>
            <w:hyperlink r:id="rId5" w:history="1">
              <w:r w:rsidR="00616979" w:rsidRPr="00A53EB2">
                <w:rPr>
                  <w:rStyle w:val="a3"/>
                  <w:szCs w:val="28"/>
                  <w:shd w:val="clear" w:color="auto" w:fill="FFFFFF"/>
                </w:rPr>
                <w:t>Законодательство России  </w:t>
              </w:r>
            </w:hyperlink>
            <w:r w:rsidR="00616979" w:rsidRPr="00DF18D6">
              <w:rPr>
                <w:szCs w:val="28"/>
                <w:shd w:val="clear" w:color="auto" w:fill="FFFFFF"/>
              </w:rPr>
              <w:t>(Спецсвязь ФСО России);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</w:rPr>
            </w:pPr>
          </w:p>
          <w:p w:rsidR="00616979" w:rsidRPr="00DF18D6" w:rsidRDefault="00A53EB2" w:rsidP="00FB52B1">
            <w:pPr>
              <w:widowControl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fldChar w:fldCharType="begin"/>
            </w:r>
            <w:r>
              <w:rPr>
                <w:szCs w:val="28"/>
                <w:shd w:val="clear" w:color="auto" w:fill="FFFFFF"/>
              </w:rPr>
              <w:instrText xml:space="preserve"> HYPERLINK "http://www.consultant.ru" </w:instrText>
            </w:r>
            <w:r>
              <w:rPr>
                <w:szCs w:val="28"/>
                <w:shd w:val="clear" w:color="auto" w:fill="FFFFFF"/>
              </w:rPr>
            </w:r>
            <w:r>
              <w:rPr>
                <w:szCs w:val="28"/>
                <w:shd w:val="clear" w:color="auto" w:fill="FFFFFF"/>
              </w:rPr>
              <w:fldChar w:fldCharType="separate"/>
            </w:r>
            <w:r w:rsidR="00616979" w:rsidRPr="00A53EB2">
              <w:rPr>
                <w:rStyle w:val="a3"/>
                <w:szCs w:val="28"/>
                <w:shd w:val="clear" w:color="auto" w:fill="FFFFFF"/>
              </w:rPr>
              <w:t>Консультант Плюс </w:t>
            </w:r>
            <w:r>
              <w:rPr>
                <w:szCs w:val="28"/>
                <w:shd w:val="clear" w:color="auto" w:fill="FFFFFF"/>
              </w:rPr>
              <w:fldChar w:fldCharType="end"/>
            </w:r>
            <w:bookmarkStart w:id="0" w:name="_GoBack"/>
            <w:bookmarkEnd w:id="0"/>
            <w:r w:rsidR="00616979" w:rsidRPr="00DF18D6">
              <w:rPr>
                <w:szCs w:val="28"/>
                <w:shd w:val="clear" w:color="auto" w:fill="FFFFFF"/>
              </w:rPr>
              <w:t xml:space="preserve"> (ООО Компания «Лад-Два») на безвозмездной основе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Понедельник - пятница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(с 09.00 до 18.00)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Суббота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 xml:space="preserve">Воскресенье. 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Выходной.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  <w:r w:rsidRPr="00DF18D6">
              <w:rPr>
                <w:iCs/>
                <w:szCs w:val="28"/>
                <w:shd w:val="clear" w:color="auto" w:fill="FFFFFF"/>
              </w:rPr>
              <w:t xml:space="preserve">Последний день  месяца </w:t>
            </w:r>
            <w:proofErr w:type="gramStart"/>
            <w:r w:rsidRPr="00DF18D6">
              <w:rPr>
                <w:iCs/>
                <w:szCs w:val="28"/>
                <w:shd w:val="clear" w:color="auto" w:fill="FFFFFF"/>
              </w:rPr>
              <w:t>-с</w:t>
            </w:r>
            <w:proofErr w:type="gramEnd"/>
            <w:r w:rsidRPr="00DF18D6">
              <w:rPr>
                <w:iCs/>
                <w:szCs w:val="28"/>
                <w:shd w:val="clear" w:color="auto" w:fill="FFFFFF"/>
              </w:rPr>
              <w:t>анитарный день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proofErr w:type="spellStart"/>
            <w:r w:rsidRPr="00DF18D6">
              <w:rPr>
                <w:iCs/>
                <w:szCs w:val="28"/>
                <w:shd w:val="clear" w:color="auto" w:fill="FFFFFF"/>
              </w:rPr>
              <w:t>Стручкова</w:t>
            </w:r>
            <w:proofErr w:type="spellEnd"/>
            <w:r w:rsidRPr="00DF18D6">
              <w:rPr>
                <w:iCs/>
                <w:szCs w:val="28"/>
                <w:shd w:val="clear" w:color="auto" w:fill="FFFFFF"/>
              </w:rPr>
              <w:t xml:space="preserve"> Наталья Владимировна,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заведующая сектором информации, маркетинга и рекламы;</w:t>
            </w: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  <w:p w:rsidR="00616979" w:rsidRPr="00DF18D6" w:rsidRDefault="00616979" w:rsidP="00FB52B1">
            <w:pPr>
              <w:shd w:val="clear" w:color="auto" w:fill="FFFFFF"/>
              <w:textAlignment w:val="baseline"/>
              <w:rPr>
                <w:szCs w:val="28"/>
              </w:rPr>
            </w:pPr>
            <w:proofErr w:type="spellStart"/>
            <w:r w:rsidRPr="00DF18D6">
              <w:rPr>
                <w:szCs w:val="28"/>
                <w:shd w:val="clear" w:color="auto" w:fill="FFFFFF"/>
              </w:rPr>
              <w:t>Держанская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Нелли Петровна, библиотекарь</w:t>
            </w:r>
          </w:p>
          <w:p w:rsidR="00616979" w:rsidRDefault="00616979" w:rsidP="00FB52B1">
            <w:pPr>
              <w:widowControl w:val="0"/>
              <w:rPr>
                <w:szCs w:val="28"/>
              </w:rPr>
            </w:pPr>
          </w:p>
          <w:p w:rsidR="00616979" w:rsidRPr="00A53EB2" w:rsidRDefault="00616979" w:rsidP="00FB52B1">
            <w:pPr>
              <w:widowControl w:val="0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lang w:val="en-US"/>
              </w:rPr>
              <w:t>e</w:t>
            </w:r>
            <w:r w:rsidRPr="00A53EB2">
              <w:rPr>
                <w:szCs w:val="28"/>
              </w:rPr>
              <w:t>-</w:t>
            </w:r>
            <w:r w:rsidRPr="00DF18D6">
              <w:rPr>
                <w:szCs w:val="28"/>
                <w:lang w:val="en-US"/>
              </w:rPr>
              <w:t>mail</w:t>
            </w:r>
            <w:r w:rsidRPr="00A53EB2">
              <w:rPr>
                <w:szCs w:val="28"/>
              </w:rPr>
              <w:t xml:space="preserve">: </w:t>
            </w:r>
            <w:hyperlink r:id="rId6" w:history="1">
              <w:r w:rsidRPr="00DF18D6">
                <w:rPr>
                  <w:rStyle w:val="a3"/>
                  <w:szCs w:val="28"/>
                  <w:lang w:val="en-US"/>
                </w:rPr>
                <w:t>biblioteka</w:t>
              </w:r>
              <w:r w:rsidRPr="00A53EB2">
                <w:rPr>
                  <w:rStyle w:val="a3"/>
                  <w:szCs w:val="28"/>
                </w:rPr>
                <w:t>-</w:t>
              </w:r>
              <w:r w:rsidRPr="00DF18D6">
                <w:rPr>
                  <w:rStyle w:val="a3"/>
                  <w:szCs w:val="28"/>
                  <w:lang w:val="en-US"/>
                </w:rPr>
                <w:t>izhm</w:t>
              </w:r>
              <w:r w:rsidRPr="00A53EB2">
                <w:rPr>
                  <w:rStyle w:val="a3"/>
                  <w:szCs w:val="28"/>
                </w:rPr>
                <w:t>@</w:t>
              </w:r>
              <w:r w:rsidRPr="00DF18D6">
                <w:rPr>
                  <w:rStyle w:val="a3"/>
                  <w:szCs w:val="28"/>
                  <w:lang w:val="en-US"/>
                </w:rPr>
                <w:t>mail</w:t>
              </w:r>
              <w:r w:rsidRPr="00A53EB2">
                <w:rPr>
                  <w:rStyle w:val="a3"/>
                  <w:szCs w:val="28"/>
                </w:rPr>
                <w:t>.</w:t>
              </w:r>
              <w:proofErr w:type="spellStart"/>
              <w:r w:rsidRPr="00DF18D6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</w:p>
          <w:p w:rsidR="00616979" w:rsidRPr="00A53EB2" w:rsidRDefault="00616979" w:rsidP="00FB52B1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5C376E" w:rsidRPr="005C376E" w:rsidTr="002B6B7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616979" w:rsidP="002B6B78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</w:rPr>
              <w:t>2</w:t>
            </w:r>
            <w:r w:rsidR="005C376E" w:rsidRPr="00DF18D6">
              <w:rPr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65212</w:t>
            </w:r>
            <w:r w:rsidR="000E3B3C">
              <w:rPr>
                <w:szCs w:val="28"/>
                <w:shd w:val="clear" w:color="auto" w:fill="FFFFFF"/>
              </w:rPr>
              <w:t>6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Кемеровская область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proofErr w:type="spellStart"/>
            <w:r w:rsidRPr="00DF18D6">
              <w:rPr>
                <w:szCs w:val="28"/>
                <w:shd w:val="clear" w:color="auto" w:fill="FFFFFF"/>
              </w:rPr>
              <w:t>Ижморский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</w:t>
            </w:r>
            <w:r w:rsidR="000E3B3C">
              <w:rPr>
                <w:szCs w:val="28"/>
                <w:shd w:val="clear" w:color="auto" w:fill="FFFFFF"/>
              </w:rPr>
              <w:t>округ с. Красный Яр</w:t>
            </w:r>
            <w:r w:rsidRPr="00DF18D6">
              <w:rPr>
                <w:szCs w:val="28"/>
                <w:shd w:val="clear" w:color="auto" w:fill="FFFFFF"/>
              </w:rPr>
              <w:t xml:space="preserve">, </w:t>
            </w:r>
            <w:r w:rsidR="000E3B3C">
              <w:rPr>
                <w:szCs w:val="28"/>
                <w:shd w:val="clear" w:color="auto" w:fill="FFFFFF"/>
              </w:rPr>
              <w:t>пер. Школьный д.2</w:t>
            </w:r>
          </w:p>
          <w:p w:rsidR="005C376E" w:rsidRPr="00DF18D6" w:rsidRDefault="005C376E" w:rsidP="002B6B78">
            <w:pPr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 xml:space="preserve">тел. 8(384-59) </w:t>
            </w:r>
            <w:r w:rsidR="000E3B3C">
              <w:rPr>
                <w:szCs w:val="28"/>
                <w:shd w:val="clear" w:color="auto" w:fill="FFFFFF"/>
              </w:rPr>
              <w:t>38-1-20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Муниципальное учреждение культуры «</w:t>
            </w:r>
            <w:proofErr w:type="spellStart"/>
            <w:r w:rsidRPr="00DF18D6">
              <w:rPr>
                <w:szCs w:val="28"/>
                <w:shd w:val="clear" w:color="auto" w:fill="FFFFFF"/>
              </w:rPr>
              <w:t>Ижморская</w:t>
            </w:r>
            <w:proofErr w:type="spellEnd"/>
            <w:r w:rsidRPr="00DF18D6">
              <w:rPr>
                <w:szCs w:val="28"/>
                <w:shd w:val="clear" w:color="auto" w:fill="FFFFFF"/>
              </w:rPr>
              <w:t xml:space="preserve"> централизованная библиотечная система»</w:t>
            </w:r>
          </w:p>
          <w:p w:rsidR="005C376E" w:rsidRPr="00DF18D6" w:rsidRDefault="000E3B3C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Красноярская модельная библиотека филиал- №13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979" w:rsidRDefault="000E3B3C" w:rsidP="002B6B78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30.04.</w:t>
            </w:r>
          </w:p>
          <w:p w:rsidR="005C376E" w:rsidRPr="00DF18D6" w:rsidRDefault="000E3B3C" w:rsidP="002B6B78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2021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Консультант Плюс  (ООО Компания «Лад-Два») на безвозмездной основе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0E3B3C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Вторни</w:t>
            </w:r>
            <w:r w:rsidR="005C376E" w:rsidRPr="00DF18D6">
              <w:rPr>
                <w:szCs w:val="28"/>
                <w:shd w:val="clear" w:color="auto" w:fill="FFFFFF"/>
              </w:rPr>
              <w:t>к - пятница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(с 09.</w:t>
            </w:r>
            <w:r w:rsidR="000E3B3C">
              <w:rPr>
                <w:szCs w:val="28"/>
                <w:shd w:val="clear" w:color="auto" w:fill="FFFFFF"/>
              </w:rPr>
              <w:t>3</w:t>
            </w:r>
            <w:r w:rsidRPr="00DF18D6">
              <w:rPr>
                <w:szCs w:val="28"/>
                <w:shd w:val="clear" w:color="auto" w:fill="FFFFFF"/>
              </w:rPr>
              <w:t>0 до 18.00)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Суббота</w:t>
            </w:r>
            <w:r w:rsidR="000E3B3C">
              <w:rPr>
                <w:szCs w:val="28"/>
                <w:shd w:val="clear" w:color="auto" w:fill="FFFFFF"/>
              </w:rPr>
              <w:t>,</w:t>
            </w:r>
          </w:p>
          <w:p w:rsidR="005C376E" w:rsidRPr="00DF18D6" w:rsidRDefault="000E3B3C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Понедельник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  <w:r w:rsidRPr="00DF18D6">
              <w:rPr>
                <w:szCs w:val="28"/>
                <w:shd w:val="clear" w:color="auto" w:fill="FFFFFF"/>
              </w:rPr>
              <w:t>Выходной.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  <w:r w:rsidRPr="00DF18D6">
              <w:rPr>
                <w:iCs/>
                <w:szCs w:val="28"/>
                <w:shd w:val="clear" w:color="auto" w:fill="FFFFFF"/>
              </w:rPr>
              <w:t xml:space="preserve">Последний день  месяца </w:t>
            </w:r>
            <w:proofErr w:type="gramStart"/>
            <w:r w:rsidRPr="00DF18D6">
              <w:rPr>
                <w:iCs/>
                <w:szCs w:val="28"/>
                <w:shd w:val="clear" w:color="auto" w:fill="FFFFFF"/>
              </w:rPr>
              <w:t>-с</w:t>
            </w:r>
            <w:proofErr w:type="gramEnd"/>
            <w:r w:rsidRPr="00DF18D6">
              <w:rPr>
                <w:iCs/>
                <w:szCs w:val="28"/>
                <w:shd w:val="clear" w:color="auto" w:fill="FFFFFF"/>
              </w:rPr>
              <w:t>анитарный день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6E" w:rsidRDefault="000E3B3C" w:rsidP="002B6B78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  <w:proofErr w:type="spellStart"/>
            <w:r>
              <w:rPr>
                <w:iCs/>
                <w:szCs w:val="28"/>
                <w:shd w:val="clear" w:color="auto" w:fill="FFFFFF"/>
              </w:rPr>
              <w:t>Гурбаналиева</w:t>
            </w:r>
            <w:proofErr w:type="spellEnd"/>
            <w:r>
              <w:rPr>
                <w:iCs/>
                <w:szCs w:val="28"/>
                <w:shd w:val="clear" w:color="auto" w:fill="FFFFFF"/>
              </w:rPr>
              <w:t xml:space="preserve"> Дарья Сергеевна</w:t>
            </w:r>
            <w:r w:rsidR="009E36D8">
              <w:rPr>
                <w:iCs/>
                <w:szCs w:val="28"/>
                <w:shd w:val="clear" w:color="auto" w:fill="FFFFFF"/>
              </w:rPr>
              <w:t>,</w:t>
            </w:r>
            <w:r>
              <w:rPr>
                <w:iCs/>
                <w:szCs w:val="28"/>
                <w:shd w:val="clear" w:color="auto" w:fill="FFFFFF"/>
              </w:rPr>
              <w:t xml:space="preserve"> </w:t>
            </w:r>
            <w:r w:rsidR="009E36D8">
              <w:rPr>
                <w:iCs/>
                <w:szCs w:val="28"/>
                <w:shd w:val="clear" w:color="auto" w:fill="FFFFFF"/>
              </w:rPr>
              <w:t>б</w:t>
            </w:r>
            <w:r w:rsidR="00616979">
              <w:rPr>
                <w:iCs/>
                <w:szCs w:val="28"/>
                <w:shd w:val="clear" w:color="auto" w:fill="FFFFFF"/>
              </w:rPr>
              <w:t>иблиотекарь;</w:t>
            </w:r>
          </w:p>
          <w:p w:rsidR="00616979" w:rsidRPr="00DF18D6" w:rsidRDefault="00616979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  <w:p w:rsidR="000E3B3C" w:rsidRPr="000E3B3C" w:rsidRDefault="000E3B3C" w:rsidP="000E3B3C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Антипова Елена Георгиевна</w:t>
            </w:r>
            <w:r w:rsidR="005C376E" w:rsidRPr="00DF18D6">
              <w:rPr>
                <w:szCs w:val="28"/>
                <w:shd w:val="clear" w:color="auto" w:fill="FFFFFF"/>
              </w:rPr>
              <w:t>, библиотекарь</w:t>
            </w:r>
            <w:r>
              <w:rPr>
                <w:szCs w:val="28"/>
                <w:shd w:val="clear" w:color="auto" w:fill="FFFFFF"/>
              </w:rPr>
              <w:t xml:space="preserve"> </w:t>
            </w:r>
          </w:p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</w:rPr>
            </w:pPr>
          </w:p>
          <w:p w:rsidR="005C376E" w:rsidRPr="005C376E" w:rsidRDefault="005C376E" w:rsidP="002B6B78">
            <w:pPr>
              <w:widowControl w:val="0"/>
              <w:rPr>
                <w:szCs w:val="28"/>
                <w:shd w:val="clear" w:color="auto" w:fill="FFFFFF"/>
              </w:rPr>
            </w:pPr>
            <w:r w:rsidRPr="00DF18D6">
              <w:rPr>
                <w:szCs w:val="28"/>
                <w:lang w:val="en-US"/>
              </w:rPr>
              <w:t>e</w:t>
            </w:r>
            <w:r w:rsidRPr="005C376E">
              <w:rPr>
                <w:szCs w:val="28"/>
              </w:rPr>
              <w:t>-</w:t>
            </w:r>
            <w:r w:rsidRPr="00DF18D6">
              <w:rPr>
                <w:szCs w:val="28"/>
                <w:lang w:val="en-US"/>
              </w:rPr>
              <w:t>mail</w:t>
            </w:r>
            <w:r w:rsidRPr="005C376E">
              <w:rPr>
                <w:szCs w:val="28"/>
              </w:rPr>
              <w:t xml:space="preserve">: </w:t>
            </w:r>
            <w:hyperlink r:id="rId7" w:history="1">
              <w:r w:rsidR="000E3B3C" w:rsidRPr="000E3B3C">
                <w:rPr>
                  <w:rStyle w:val="a3"/>
                  <w:szCs w:val="28"/>
                </w:rPr>
                <w:t>krasniyar13@mail.ru</w:t>
              </w:r>
            </w:hyperlink>
          </w:p>
          <w:p w:rsidR="005C376E" w:rsidRPr="005C376E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</w:p>
        </w:tc>
      </w:tr>
      <w:tr w:rsidR="005C376E" w:rsidRPr="005C376E" w:rsidTr="002B6B7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widowControl w:val="0"/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jc w:val="center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76E" w:rsidRPr="00DF18D6" w:rsidRDefault="005C376E" w:rsidP="002B6B78">
            <w:pPr>
              <w:shd w:val="clear" w:color="auto" w:fill="FFFFFF"/>
              <w:textAlignment w:val="baseline"/>
              <w:rPr>
                <w:iCs/>
                <w:szCs w:val="28"/>
                <w:shd w:val="clear" w:color="auto" w:fill="FFFFFF"/>
              </w:rPr>
            </w:pPr>
          </w:p>
        </w:tc>
      </w:tr>
    </w:tbl>
    <w:p w:rsidR="00780A84" w:rsidRDefault="00780A84"/>
    <w:sectPr w:rsidR="0078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6E"/>
    <w:rsid w:val="000E3B3C"/>
    <w:rsid w:val="005C376E"/>
    <w:rsid w:val="00616979"/>
    <w:rsid w:val="00780A84"/>
    <w:rsid w:val="009E36D8"/>
    <w:rsid w:val="00A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76E"/>
    <w:rPr>
      <w:color w:val="0000FF"/>
      <w:u w:val="single"/>
    </w:rPr>
  </w:style>
  <w:style w:type="paragraph" w:styleId="a4">
    <w:name w:val="Normal (Web)"/>
    <w:basedOn w:val="a"/>
    <w:uiPriority w:val="99"/>
    <w:rsid w:val="005C376E"/>
    <w:pPr>
      <w:spacing w:before="280" w:after="280"/>
    </w:pPr>
  </w:style>
  <w:style w:type="character" w:customStyle="1" w:styleId="UnresolvedMention">
    <w:name w:val="Unresolved Mention"/>
    <w:basedOn w:val="a0"/>
    <w:uiPriority w:val="99"/>
    <w:semiHidden/>
    <w:unhideWhenUsed/>
    <w:rsid w:val="000E3B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76E"/>
    <w:rPr>
      <w:color w:val="0000FF"/>
      <w:u w:val="single"/>
    </w:rPr>
  </w:style>
  <w:style w:type="paragraph" w:styleId="a4">
    <w:name w:val="Normal (Web)"/>
    <w:basedOn w:val="a"/>
    <w:uiPriority w:val="99"/>
    <w:rsid w:val="005C376E"/>
    <w:pPr>
      <w:spacing w:before="280" w:after="280"/>
    </w:pPr>
  </w:style>
  <w:style w:type="character" w:customStyle="1" w:styleId="UnresolvedMention">
    <w:name w:val="Unresolved Mention"/>
    <w:basedOn w:val="a0"/>
    <w:uiPriority w:val="99"/>
    <w:semiHidden/>
    <w:unhideWhenUsed/>
    <w:rsid w:val="000E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rasniyar1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a-izhm@mail.ru" TargetMode="External"/><Relationship Id="rId5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2021-05-19T05:13:00Z</dcterms:created>
  <dcterms:modified xsi:type="dcterms:W3CDTF">2021-05-19T09:00:00Z</dcterms:modified>
</cp:coreProperties>
</file>